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32" w:rsidRPr="00B02CB7" w:rsidRDefault="006D2732" w:rsidP="006D2732">
      <w:pPr>
        <w:spacing w:after="0" w:line="240" w:lineRule="auto"/>
        <w:contextualSpacing/>
        <w:jc w:val="both"/>
        <w:rPr>
          <w:rFonts w:ascii="Times New Roman" w:eastAsia="Times New Roman" w:hAnsi="Times New Roman" w:cs="Times New Roman"/>
          <w:sz w:val="28"/>
          <w:szCs w:val="28"/>
          <w:lang w:eastAsia="ru-RU"/>
        </w:rPr>
      </w:pPr>
      <w:r w:rsidRPr="00B02CB7">
        <w:rPr>
          <w:rFonts w:ascii="Times New Roman" w:eastAsia="Times New Roman" w:hAnsi="Times New Roman" w:cs="Times New Roman"/>
          <w:sz w:val="28"/>
          <w:szCs w:val="28"/>
          <w:lang w:eastAsia="ru-RU"/>
        </w:rPr>
        <w:t>Преподаватель: Буряченко И.В.</w:t>
      </w:r>
    </w:p>
    <w:p w:rsidR="006D2732" w:rsidRDefault="006D2732" w:rsidP="006D273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 10 </w:t>
      </w:r>
      <w:proofErr w:type="spellStart"/>
      <w:r>
        <w:rPr>
          <w:rFonts w:ascii="Times New Roman" w:eastAsia="Times New Roman" w:hAnsi="Times New Roman" w:cs="Times New Roman"/>
          <w:sz w:val="28"/>
          <w:szCs w:val="28"/>
          <w:lang w:eastAsia="ru-RU"/>
        </w:rPr>
        <w:t>Электроматериаловедение</w:t>
      </w:r>
      <w:proofErr w:type="spellEnd"/>
    </w:p>
    <w:p w:rsidR="006D2732" w:rsidRPr="00B02CB7" w:rsidRDefault="006D2732" w:rsidP="006D2732">
      <w:pPr>
        <w:spacing w:after="0" w:line="240" w:lineRule="auto"/>
        <w:contextualSpacing/>
        <w:jc w:val="both"/>
        <w:rPr>
          <w:rFonts w:ascii="Times New Roman" w:eastAsia="Times New Roman" w:hAnsi="Times New Roman" w:cs="Times New Roman"/>
          <w:sz w:val="28"/>
          <w:szCs w:val="28"/>
          <w:lang w:eastAsia="ru-RU"/>
        </w:rPr>
      </w:pPr>
      <w:r w:rsidRPr="00B02CB7">
        <w:rPr>
          <w:rFonts w:ascii="Times New Roman" w:eastAsia="Times New Roman" w:hAnsi="Times New Roman" w:cs="Times New Roman"/>
          <w:sz w:val="28"/>
          <w:szCs w:val="28"/>
          <w:lang w:eastAsia="ru-RU"/>
        </w:rPr>
        <w:t xml:space="preserve">3ТЭМ                                                             </w:t>
      </w:r>
      <w:r>
        <w:rPr>
          <w:rFonts w:ascii="Times New Roman" w:eastAsia="Times New Roman" w:hAnsi="Times New Roman" w:cs="Times New Roman"/>
          <w:sz w:val="28"/>
          <w:szCs w:val="28"/>
          <w:lang w:eastAsia="ru-RU"/>
        </w:rPr>
        <w:t xml:space="preserve">                              11.02</w:t>
      </w:r>
      <w:r w:rsidRPr="00B02CB7">
        <w:rPr>
          <w:rFonts w:ascii="Times New Roman" w:eastAsia="Times New Roman" w:hAnsi="Times New Roman" w:cs="Times New Roman"/>
          <w:sz w:val="28"/>
          <w:szCs w:val="28"/>
          <w:lang w:eastAsia="ru-RU"/>
        </w:rPr>
        <w:t>.2021</w:t>
      </w:r>
    </w:p>
    <w:p w:rsidR="006D2732" w:rsidRPr="00170F2B" w:rsidRDefault="006D2732" w:rsidP="006D2732">
      <w:pPr>
        <w:spacing w:after="0" w:line="240" w:lineRule="auto"/>
        <w:contextualSpacing/>
        <w:jc w:val="both"/>
        <w:rPr>
          <w:rFonts w:ascii="Times New Roman" w:eastAsia="Times New Roman" w:hAnsi="Times New Roman" w:cs="Times New Roman"/>
          <w:b/>
          <w:sz w:val="28"/>
          <w:szCs w:val="28"/>
          <w:lang w:eastAsia="ru-RU"/>
        </w:rPr>
      </w:pPr>
    </w:p>
    <w:p w:rsidR="006D2732" w:rsidRPr="00170F2B" w:rsidRDefault="00170F2B" w:rsidP="006D2732">
      <w:pPr>
        <w:spacing w:after="0" w:line="240" w:lineRule="auto"/>
        <w:contextualSpacing/>
        <w:jc w:val="center"/>
        <w:rPr>
          <w:rFonts w:ascii="Times New Roman" w:eastAsia="Times New Roman" w:hAnsi="Times New Roman" w:cs="Times New Roman"/>
          <w:b/>
          <w:sz w:val="28"/>
          <w:szCs w:val="28"/>
          <w:lang w:eastAsia="ru-RU"/>
        </w:rPr>
      </w:pPr>
      <w:r w:rsidRPr="00170F2B">
        <w:rPr>
          <w:rFonts w:ascii="Times New Roman" w:eastAsia="Times New Roman" w:hAnsi="Times New Roman" w:cs="Times New Roman"/>
          <w:b/>
          <w:sz w:val="28"/>
          <w:szCs w:val="28"/>
          <w:lang w:eastAsia="ru-RU"/>
        </w:rPr>
        <w:t>Лекция № 7</w:t>
      </w:r>
    </w:p>
    <w:p w:rsidR="006D2732" w:rsidRPr="00170F2B" w:rsidRDefault="006D2732" w:rsidP="006D2732">
      <w:pPr>
        <w:spacing w:after="0" w:line="240" w:lineRule="auto"/>
        <w:contextualSpacing/>
        <w:jc w:val="both"/>
        <w:rPr>
          <w:rFonts w:ascii="Times New Roman" w:eastAsia="Times New Roman" w:hAnsi="Times New Roman" w:cs="Times New Roman"/>
          <w:b/>
          <w:sz w:val="28"/>
          <w:szCs w:val="28"/>
          <w:lang w:eastAsia="ru-RU"/>
        </w:rPr>
      </w:pPr>
    </w:p>
    <w:p w:rsidR="006D2732" w:rsidRPr="00170F2B" w:rsidRDefault="006D2732" w:rsidP="006D2732">
      <w:pPr>
        <w:snapToGrid w:val="0"/>
        <w:spacing w:after="0" w:line="240" w:lineRule="auto"/>
        <w:ind w:left="2121" w:hanging="2121"/>
        <w:contextualSpacing/>
        <w:jc w:val="both"/>
        <w:rPr>
          <w:rFonts w:ascii="Times New Roman" w:eastAsia="Times New Roman" w:hAnsi="Times New Roman" w:cs="Times New Roman"/>
          <w:b/>
          <w:sz w:val="28"/>
          <w:szCs w:val="28"/>
          <w:lang w:eastAsia="ru-RU"/>
        </w:rPr>
      </w:pPr>
      <w:r w:rsidRPr="00170F2B">
        <w:rPr>
          <w:rFonts w:ascii="Times New Roman" w:eastAsia="Times New Roman" w:hAnsi="Times New Roman" w:cs="Times New Roman"/>
          <w:b/>
          <w:sz w:val="28"/>
          <w:szCs w:val="28"/>
          <w:lang w:eastAsia="ru-RU"/>
        </w:rPr>
        <w:t>Тема занятия</w:t>
      </w:r>
      <w:r w:rsidRPr="00170F2B">
        <w:rPr>
          <w:rFonts w:ascii="Times New Roman" w:eastAsia="Times New Roman" w:hAnsi="Times New Roman" w:cs="Times New Roman"/>
          <w:sz w:val="28"/>
          <w:szCs w:val="28"/>
          <w:lang w:eastAsia="ru-RU"/>
        </w:rPr>
        <w:t xml:space="preserve">      </w:t>
      </w:r>
      <w:r w:rsidR="00170F2B" w:rsidRPr="00170F2B">
        <w:rPr>
          <w:rFonts w:ascii="Times New Roman" w:hAnsi="Times New Roman"/>
          <w:color w:val="000000"/>
          <w:sz w:val="28"/>
          <w:szCs w:val="28"/>
        </w:rPr>
        <w:t>Оптические явления в полупроводниках</w:t>
      </w:r>
      <w:r w:rsidR="00170F2B" w:rsidRPr="00170F2B">
        <w:rPr>
          <w:rFonts w:ascii="Times New Roman" w:hAnsi="Times New Roman"/>
          <w:color w:val="000000"/>
          <w:sz w:val="28"/>
          <w:szCs w:val="28"/>
        </w:rPr>
        <w:t>.</w:t>
      </w:r>
    </w:p>
    <w:p w:rsidR="006D2732" w:rsidRPr="00170F2B" w:rsidRDefault="006D2732" w:rsidP="006D2732">
      <w:pPr>
        <w:snapToGrid w:val="0"/>
        <w:spacing w:after="0" w:line="240" w:lineRule="auto"/>
        <w:ind w:left="2121" w:hanging="2121"/>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Учебная цель</w:t>
      </w:r>
      <w:r w:rsidRPr="00170F2B">
        <w:rPr>
          <w:rFonts w:ascii="Times New Roman" w:eastAsia="Times New Roman" w:hAnsi="Times New Roman" w:cs="Times New Roman"/>
          <w:sz w:val="28"/>
          <w:szCs w:val="28"/>
          <w:lang w:eastAsia="ru-RU"/>
        </w:rPr>
        <w:t xml:space="preserve"> </w:t>
      </w:r>
      <w:r w:rsidR="00170F2B" w:rsidRPr="00170F2B">
        <w:rPr>
          <w:rFonts w:ascii="Times New Roman" w:eastAsia="Times New Roman" w:hAnsi="Times New Roman" w:cs="Times New Roman"/>
          <w:sz w:val="28"/>
          <w:szCs w:val="28"/>
          <w:lang w:eastAsia="ru-RU"/>
        </w:rPr>
        <w:tab/>
        <w:t xml:space="preserve">Овладеть знаниями по </w:t>
      </w:r>
      <w:r w:rsidR="00170F2B" w:rsidRPr="00170F2B">
        <w:rPr>
          <w:rFonts w:ascii="Times New Roman" w:hAnsi="Times New Roman"/>
          <w:color w:val="000000"/>
          <w:sz w:val="28"/>
          <w:szCs w:val="28"/>
        </w:rPr>
        <w:t>оптическим</w:t>
      </w:r>
      <w:r w:rsidR="00170F2B" w:rsidRPr="00170F2B">
        <w:rPr>
          <w:rFonts w:ascii="Times New Roman" w:hAnsi="Times New Roman"/>
          <w:color w:val="000000"/>
          <w:sz w:val="28"/>
          <w:szCs w:val="28"/>
        </w:rPr>
        <w:t xml:space="preserve"> явления</w:t>
      </w:r>
      <w:r w:rsidR="00170F2B" w:rsidRPr="00170F2B">
        <w:rPr>
          <w:rFonts w:ascii="Times New Roman" w:hAnsi="Times New Roman"/>
          <w:color w:val="000000"/>
          <w:sz w:val="28"/>
          <w:szCs w:val="28"/>
        </w:rPr>
        <w:t>м</w:t>
      </w:r>
      <w:r w:rsidR="00170F2B" w:rsidRPr="00170F2B">
        <w:rPr>
          <w:rFonts w:ascii="Times New Roman" w:hAnsi="Times New Roman"/>
          <w:color w:val="000000"/>
          <w:sz w:val="28"/>
          <w:szCs w:val="28"/>
        </w:rPr>
        <w:t xml:space="preserve"> в полупроводниках.</w:t>
      </w:r>
    </w:p>
    <w:p w:rsidR="006D2732" w:rsidRPr="00170F2B" w:rsidRDefault="006D2732" w:rsidP="006D2732">
      <w:pPr>
        <w:spacing w:after="0" w:line="240" w:lineRule="auto"/>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 xml:space="preserve">Развивающая     </w:t>
      </w:r>
      <w:r w:rsidRPr="00170F2B">
        <w:rPr>
          <w:rFonts w:ascii="Times New Roman" w:eastAsia="Times New Roman" w:hAnsi="Times New Roman" w:cs="Times New Roman"/>
          <w:sz w:val="28"/>
          <w:szCs w:val="28"/>
          <w:lang w:eastAsia="ru-RU"/>
        </w:rPr>
        <w:t>Развивать умение сравнивать, обобщать, анализировать.</w:t>
      </w:r>
    </w:p>
    <w:p w:rsidR="006D2732" w:rsidRPr="00170F2B" w:rsidRDefault="006D2732" w:rsidP="006D2732">
      <w:pPr>
        <w:spacing w:after="0" w:line="240" w:lineRule="auto"/>
        <w:ind w:left="2124" w:hanging="2124"/>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цель</w:t>
      </w:r>
    </w:p>
    <w:p w:rsidR="006D2732" w:rsidRPr="00170F2B" w:rsidRDefault="006D2732" w:rsidP="006D2732">
      <w:pPr>
        <w:spacing w:after="0" w:line="240" w:lineRule="auto"/>
        <w:ind w:left="2127" w:hanging="2127"/>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 xml:space="preserve">Воспитательная </w:t>
      </w:r>
      <w:proofErr w:type="gramStart"/>
      <w:r w:rsidRPr="00170F2B">
        <w:rPr>
          <w:rFonts w:ascii="Times New Roman" w:eastAsia="Times New Roman" w:hAnsi="Times New Roman" w:cs="Times New Roman"/>
          <w:sz w:val="28"/>
          <w:szCs w:val="28"/>
          <w:lang w:eastAsia="ru-RU"/>
        </w:rPr>
        <w:t>Воспитывать</w:t>
      </w:r>
      <w:proofErr w:type="gramEnd"/>
      <w:r w:rsidRPr="00170F2B">
        <w:rPr>
          <w:rFonts w:ascii="Times New Roman" w:eastAsia="Times New Roman" w:hAnsi="Times New Roman" w:cs="Times New Roman"/>
          <w:sz w:val="28"/>
          <w:szCs w:val="28"/>
          <w:lang w:eastAsia="ru-RU"/>
        </w:rPr>
        <w:t xml:space="preserve"> чувство гордости за избранную профессию,</w:t>
      </w:r>
    </w:p>
    <w:p w:rsidR="006D2732" w:rsidRPr="00170F2B" w:rsidRDefault="006D2732" w:rsidP="006D2732">
      <w:pPr>
        <w:spacing w:after="0" w:line="240" w:lineRule="auto"/>
        <w:ind w:left="2127" w:hanging="2127"/>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цель</w:t>
      </w:r>
      <w:r w:rsidRPr="00170F2B">
        <w:rPr>
          <w:rFonts w:ascii="Times New Roman" w:eastAsia="Times New Roman" w:hAnsi="Times New Roman" w:cs="Times New Roman"/>
          <w:sz w:val="28"/>
          <w:szCs w:val="28"/>
          <w:lang w:eastAsia="ru-RU"/>
        </w:rPr>
        <w:t xml:space="preserve">                      стремиться получать новые знания самостоятельно.</w:t>
      </w:r>
    </w:p>
    <w:p w:rsidR="006D2732" w:rsidRPr="00170F2B" w:rsidRDefault="006D2732" w:rsidP="006D2732">
      <w:pPr>
        <w:spacing w:after="0" w:line="240" w:lineRule="auto"/>
        <w:ind w:left="2120" w:hanging="2120"/>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Задача</w:t>
      </w:r>
      <w:r w:rsidRPr="00170F2B">
        <w:rPr>
          <w:rFonts w:ascii="Times New Roman" w:eastAsia="Times New Roman" w:hAnsi="Times New Roman" w:cs="Times New Roman"/>
          <w:b/>
          <w:sz w:val="28"/>
          <w:szCs w:val="28"/>
          <w:lang w:eastAsia="ru-RU"/>
        </w:rPr>
        <w:tab/>
      </w:r>
      <w:r w:rsidRPr="00170F2B">
        <w:rPr>
          <w:rFonts w:ascii="Times New Roman" w:eastAsia="Times New Roman" w:hAnsi="Times New Roman" w:cs="Times New Roman"/>
          <w:b/>
          <w:sz w:val="28"/>
          <w:szCs w:val="28"/>
          <w:lang w:eastAsia="ru-RU"/>
        </w:rPr>
        <w:tab/>
      </w:r>
      <w:r w:rsidRPr="00170F2B">
        <w:rPr>
          <w:rFonts w:ascii="Times New Roman" w:eastAsia="Times New Roman" w:hAnsi="Times New Roman" w:cs="Times New Roman"/>
          <w:sz w:val="28"/>
          <w:szCs w:val="28"/>
          <w:lang w:eastAsia="ru-RU"/>
        </w:rPr>
        <w:t>Способствовать формированию представления / освоению новой информации по теме лекции.</w:t>
      </w:r>
    </w:p>
    <w:p w:rsidR="006D2732" w:rsidRPr="00170F2B" w:rsidRDefault="006D2732" w:rsidP="006D2732">
      <w:pPr>
        <w:spacing w:after="0" w:line="240" w:lineRule="auto"/>
        <w:ind w:left="2120" w:hanging="2120"/>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b/>
          <w:sz w:val="28"/>
          <w:szCs w:val="28"/>
          <w:lang w:eastAsia="ru-RU"/>
        </w:rPr>
        <w:t xml:space="preserve">Литература </w:t>
      </w:r>
      <w:r w:rsidR="00170F2B" w:rsidRPr="00170F2B">
        <w:rPr>
          <w:rFonts w:ascii="Times New Roman" w:eastAsia="Times New Roman" w:hAnsi="Times New Roman" w:cs="Times New Roman"/>
          <w:sz w:val="28"/>
          <w:szCs w:val="28"/>
          <w:lang w:eastAsia="ru-RU"/>
        </w:rPr>
        <w:tab/>
        <w:t xml:space="preserve">1. </w:t>
      </w:r>
      <w:r w:rsidR="00170F2B" w:rsidRPr="00170F2B">
        <w:rPr>
          <w:rFonts w:ascii="Times New Roman" w:hAnsi="Times New Roman"/>
          <w:color w:val="000000"/>
          <w:sz w:val="28"/>
          <w:szCs w:val="28"/>
        </w:rPr>
        <w:t xml:space="preserve">Журавлева Л.В. </w:t>
      </w:r>
      <w:proofErr w:type="spellStart"/>
      <w:r w:rsidR="00170F2B" w:rsidRPr="00170F2B">
        <w:rPr>
          <w:rFonts w:ascii="Times New Roman" w:hAnsi="Times New Roman"/>
          <w:color w:val="000000"/>
          <w:sz w:val="28"/>
          <w:szCs w:val="28"/>
        </w:rPr>
        <w:t>Электроматериаловедение</w:t>
      </w:r>
      <w:proofErr w:type="spellEnd"/>
      <w:r w:rsidR="00170F2B" w:rsidRPr="00170F2B">
        <w:rPr>
          <w:rFonts w:ascii="Times New Roman" w:hAnsi="Times New Roman"/>
          <w:color w:val="000000"/>
          <w:sz w:val="28"/>
          <w:szCs w:val="28"/>
        </w:rPr>
        <w:t>. Учебник. - М.: Академия. 2013.</w:t>
      </w:r>
    </w:p>
    <w:p w:rsidR="006D2732" w:rsidRPr="00170F2B" w:rsidRDefault="00170F2B" w:rsidP="006D2732">
      <w:pPr>
        <w:spacing w:after="0" w:line="240" w:lineRule="auto"/>
        <w:ind w:left="2124"/>
        <w:contextualSpacing/>
        <w:jc w:val="both"/>
        <w:rPr>
          <w:rFonts w:ascii="Times New Roman" w:eastAsia="Times New Roman" w:hAnsi="Times New Roman" w:cs="Times New Roman"/>
          <w:sz w:val="28"/>
          <w:szCs w:val="28"/>
          <w:lang w:eastAsia="ru-RU"/>
        </w:rPr>
      </w:pPr>
      <w:r w:rsidRPr="00170F2B">
        <w:rPr>
          <w:rFonts w:ascii="Times New Roman" w:eastAsia="Times New Roman" w:hAnsi="Times New Roman" w:cs="Times New Roman"/>
          <w:sz w:val="28"/>
          <w:szCs w:val="28"/>
          <w:lang w:eastAsia="ru-RU"/>
        </w:rPr>
        <w:t xml:space="preserve">2. </w:t>
      </w:r>
      <w:r w:rsidRPr="00170F2B">
        <w:rPr>
          <w:rFonts w:ascii="Times New Roman" w:hAnsi="Times New Roman"/>
          <w:color w:val="000000"/>
          <w:sz w:val="28"/>
          <w:szCs w:val="28"/>
        </w:rPr>
        <w:t>Моряков О.С. Материаловедение. Учебник. - М.: Академия. 2009.</w:t>
      </w:r>
    </w:p>
    <w:p w:rsidR="006D2732" w:rsidRPr="00E724ED" w:rsidRDefault="006D2732" w:rsidP="006D2732">
      <w:pPr>
        <w:spacing w:after="0" w:line="240" w:lineRule="auto"/>
        <w:ind w:left="2124"/>
        <w:contextualSpacing/>
        <w:jc w:val="both"/>
        <w:rPr>
          <w:rFonts w:ascii="Times New Roman" w:eastAsia="Times New Roman" w:hAnsi="Times New Roman" w:cs="Times New Roman"/>
          <w:sz w:val="28"/>
          <w:szCs w:val="28"/>
          <w:lang w:eastAsia="ru-RU"/>
        </w:rPr>
      </w:pPr>
    </w:p>
    <w:p w:rsidR="006D2732" w:rsidRPr="00B02CB7" w:rsidRDefault="006D2732" w:rsidP="006D2732">
      <w:pPr>
        <w:spacing w:after="0" w:line="240" w:lineRule="auto"/>
        <w:contextualSpacing/>
        <w:jc w:val="center"/>
        <w:rPr>
          <w:rFonts w:ascii="Times New Roman" w:eastAsia="Times New Roman" w:hAnsi="Times New Roman" w:cs="Times New Roman"/>
          <w:b/>
          <w:sz w:val="28"/>
          <w:szCs w:val="28"/>
          <w:lang w:eastAsia="ru-RU"/>
        </w:rPr>
      </w:pPr>
      <w:r w:rsidRPr="00B02CB7">
        <w:rPr>
          <w:rFonts w:ascii="Times New Roman" w:eastAsia="Times New Roman" w:hAnsi="Times New Roman" w:cs="Times New Roman"/>
          <w:b/>
          <w:sz w:val="28"/>
          <w:szCs w:val="28"/>
          <w:lang w:eastAsia="ru-RU"/>
        </w:rPr>
        <w:t>План лекции</w:t>
      </w:r>
    </w:p>
    <w:p w:rsidR="006D2732" w:rsidRPr="00B02CB7" w:rsidRDefault="006C55DD" w:rsidP="006D2732">
      <w:pPr>
        <w:pStyle w:val="a5"/>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Физические свойства полупроводника</w:t>
      </w:r>
      <w:r w:rsidR="006D2732" w:rsidRPr="00B02CB7">
        <w:rPr>
          <w:rFonts w:ascii="Times New Roman" w:hAnsi="Times New Roman" w:cs="Times New Roman"/>
          <w:sz w:val="28"/>
          <w:szCs w:val="28"/>
        </w:rPr>
        <w:t>.</w:t>
      </w:r>
    </w:p>
    <w:p w:rsidR="006D2732" w:rsidRPr="00B02CB7" w:rsidRDefault="006C55DD" w:rsidP="006C55DD">
      <w:pPr>
        <w:pStyle w:val="a5"/>
        <w:numPr>
          <w:ilvl w:val="0"/>
          <w:numId w:val="1"/>
        </w:numPr>
        <w:spacing w:after="0" w:line="240" w:lineRule="auto"/>
        <w:ind w:left="714" w:hanging="357"/>
        <w:rPr>
          <w:rFonts w:ascii="Times New Roman" w:hAnsi="Times New Roman" w:cs="Times New Roman"/>
          <w:sz w:val="28"/>
          <w:szCs w:val="28"/>
        </w:rPr>
      </w:pPr>
      <w:r w:rsidRPr="0071636F">
        <w:rPr>
          <w:rFonts w:ascii="Times New Roman" w:hAnsi="Times New Roman" w:cs="Times New Roman"/>
          <w:sz w:val="28"/>
          <w:szCs w:val="28"/>
        </w:rPr>
        <w:t>Поглощение света.</w:t>
      </w:r>
    </w:p>
    <w:p w:rsidR="006D2732" w:rsidRPr="00B02CB7" w:rsidRDefault="006C55DD" w:rsidP="006C55DD">
      <w:pPr>
        <w:pStyle w:val="a5"/>
        <w:numPr>
          <w:ilvl w:val="0"/>
          <w:numId w:val="1"/>
        </w:numPr>
        <w:spacing w:after="0" w:line="240" w:lineRule="auto"/>
        <w:ind w:left="714" w:hanging="357"/>
        <w:rPr>
          <w:rFonts w:ascii="Times New Roman" w:hAnsi="Times New Roman" w:cs="Times New Roman"/>
          <w:sz w:val="28"/>
          <w:szCs w:val="28"/>
        </w:rPr>
      </w:pPr>
      <w:r w:rsidRPr="0071636F">
        <w:rPr>
          <w:rFonts w:ascii="Times New Roman" w:hAnsi="Times New Roman" w:cs="Times New Roman"/>
          <w:sz w:val="28"/>
          <w:szCs w:val="28"/>
        </w:rPr>
        <w:t>Экситонное поглощение.</w:t>
      </w:r>
    </w:p>
    <w:p w:rsidR="006D2732" w:rsidRDefault="006C55DD" w:rsidP="006D2732">
      <w:pPr>
        <w:pStyle w:val="a5"/>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Рекомбинация в полупроводниках.</w:t>
      </w:r>
    </w:p>
    <w:p w:rsidR="006D2732" w:rsidRDefault="006D2732" w:rsidP="0071636F">
      <w:pPr>
        <w:spacing w:after="0" w:line="240" w:lineRule="auto"/>
        <w:contextualSpacing/>
        <w:jc w:val="both"/>
        <w:rPr>
          <w:rFonts w:ascii="Times New Roman" w:hAnsi="Times New Roman" w:cs="Times New Roman"/>
          <w:sz w:val="28"/>
          <w:szCs w:val="28"/>
        </w:rPr>
      </w:pPr>
    </w:p>
    <w:p w:rsidR="0071636F" w:rsidRPr="0071636F" w:rsidRDefault="0071636F" w:rsidP="006D2732">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При любой температуре более абсолютного нуля в полупроводнике происходят процессы генерации и рекомбинации носителей и в результате устанавливается равновесные концентрации электронов и дырок n 0 = p</w:t>
      </w:r>
      <w:proofErr w:type="gramStart"/>
      <w:r w:rsidRPr="0071636F">
        <w:rPr>
          <w:rFonts w:ascii="Times New Roman" w:hAnsi="Times New Roman" w:cs="Times New Roman"/>
          <w:sz w:val="28"/>
          <w:szCs w:val="28"/>
        </w:rPr>
        <w:t>0 .</w:t>
      </w:r>
      <w:proofErr w:type="gramEnd"/>
      <w:r w:rsidRPr="0071636F">
        <w:rPr>
          <w:rFonts w:ascii="Times New Roman" w:hAnsi="Times New Roman" w:cs="Times New Roman"/>
          <w:sz w:val="28"/>
          <w:szCs w:val="28"/>
        </w:rPr>
        <w:t xml:space="preserve"> Помимо тепловой генерации возможны и другие механизмы появления носителей зарядов: при облучении светом, при воздействии сильного электрического поля, механических нагрузок и др. Действие таких внешних факторов приводит к появлению дополнительных, неравновесных носителей заряда, концентрация которых является избыточной по отношению к равновесной: Δ n = n – n 0 ; </w:t>
      </w:r>
      <w:proofErr w:type="spellStart"/>
      <w:r w:rsidRPr="0071636F">
        <w:rPr>
          <w:rFonts w:ascii="Times New Roman" w:hAnsi="Times New Roman" w:cs="Times New Roman"/>
          <w:sz w:val="28"/>
          <w:szCs w:val="28"/>
        </w:rPr>
        <w:t>Δp</w:t>
      </w:r>
      <w:proofErr w:type="spellEnd"/>
      <w:r w:rsidRPr="0071636F">
        <w:rPr>
          <w:rFonts w:ascii="Times New Roman" w:hAnsi="Times New Roman" w:cs="Times New Roman"/>
          <w:sz w:val="28"/>
          <w:szCs w:val="28"/>
        </w:rPr>
        <w:t xml:space="preserve"> = p – р 0 , n и p – полные (неравновесные) концентрации электронов и дырок, возникающие под действием температуры и других факторов. При генерации носителей электроны переходят на более высокий энергетический уровень, поэтому этот процесс происходит с потреблением энергии, соответственно, процесс рекомбинации происходит с выделением энергии так как носители переходят с более высокого на более низкий энергетический уровень. Что касается оптических явлений в полупроводниках, то последнее обстоятельство приводит к тому, что полупроводники могут поглощать и выделять световую энергию в зависимости от преобладания одного над другим процессов генерации и рекомбинации. Рассмотрим эти процессы.</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lastRenderedPageBreak/>
        <w:t xml:space="preserve">Поглощение света. Свет, проникая в полупроводник, вступает в обменное (энергетическое) взаимодействие с кристаллической решёткой. Пусть Р0 мощность падающего на кристалл светового потока. Световой поток, проходя через кристалл, ослабляется вследствие процесса поглощения. Выделим в кристалле тонкий слой </w:t>
      </w:r>
      <w:proofErr w:type="spellStart"/>
      <w:r w:rsidRPr="0071636F">
        <w:rPr>
          <w:rFonts w:ascii="Times New Roman" w:hAnsi="Times New Roman" w:cs="Times New Roman"/>
          <w:sz w:val="28"/>
          <w:szCs w:val="28"/>
        </w:rPr>
        <w:t>dx</w:t>
      </w:r>
      <w:proofErr w:type="spellEnd"/>
      <w:r w:rsidRPr="0071636F">
        <w:rPr>
          <w:rFonts w:ascii="Times New Roman" w:hAnsi="Times New Roman" w:cs="Times New Roman"/>
          <w:sz w:val="28"/>
          <w:szCs w:val="28"/>
        </w:rPr>
        <w:t xml:space="preserve"> на расстоянии х от поверхности, на которую падает световой поток (рис. 3.8). </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drawing>
          <wp:inline distT="0" distB="0" distL="0" distR="0" wp14:anchorId="6C656576" wp14:editId="22636F41">
            <wp:extent cx="2000250" cy="2209800"/>
            <wp:effectExtent l="0" t="0" r="0" b="0"/>
            <wp:docPr id="1" name="Рисунок 1" descr="https://konspekta.net/infopediasu/baza13/4929220401478.files/image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infopediasu/baza13/4929220401478.files/image1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209800"/>
                    </a:xfrm>
                    <a:prstGeom prst="rect">
                      <a:avLst/>
                    </a:prstGeom>
                    <a:noFill/>
                    <a:ln>
                      <a:noFill/>
                    </a:ln>
                  </pic:spPr>
                </pic:pic>
              </a:graphicData>
            </a:graphic>
          </wp:inline>
        </w:drawing>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Рисунок 3.8. Поглощение света полупроводниками.</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В этом слое поглощается часть энергии падающего светового потока </w:t>
      </w:r>
      <w:proofErr w:type="spellStart"/>
      <w:r w:rsidRPr="0071636F">
        <w:rPr>
          <w:rFonts w:ascii="Times New Roman" w:hAnsi="Times New Roman" w:cs="Times New Roman"/>
          <w:sz w:val="28"/>
          <w:szCs w:val="28"/>
        </w:rPr>
        <w:t>dP</w:t>
      </w:r>
      <w:proofErr w:type="spellEnd"/>
      <w:r w:rsidRPr="0071636F">
        <w:rPr>
          <w:rFonts w:ascii="Times New Roman" w:hAnsi="Times New Roman" w:cs="Times New Roman"/>
          <w:sz w:val="28"/>
          <w:szCs w:val="28"/>
        </w:rPr>
        <w:t xml:space="preserve"> = - α W </w:t>
      </w:r>
      <w:proofErr w:type="spellStart"/>
      <w:proofErr w:type="gramStart"/>
      <w:r w:rsidRPr="0071636F">
        <w:rPr>
          <w:rFonts w:ascii="Times New Roman" w:hAnsi="Times New Roman" w:cs="Times New Roman"/>
          <w:sz w:val="28"/>
          <w:szCs w:val="28"/>
        </w:rPr>
        <w:t>dx</w:t>
      </w:r>
      <w:proofErr w:type="spellEnd"/>
      <w:r w:rsidRPr="0071636F">
        <w:rPr>
          <w:rFonts w:ascii="Times New Roman" w:hAnsi="Times New Roman" w:cs="Times New Roman"/>
          <w:sz w:val="28"/>
          <w:szCs w:val="28"/>
        </w:rPr>
        <w:t>..</w:t>
      </w:r>
      <w:proofErr w:type="gramEnd"/>
      <w:r w:rsidRPr="0071636F">
        <w:rPr>
          <w:rFonts w:ascii="Times New Roman" w:hAnsi="Times New Roman" w:cs="Times New Roman"/>
          <w:sz w:val="28"/>
          <w:szCs w:val="28"/>
        </w:rPr>
        <w:t xml:space="preserve"> Здесь α – коэффициент поглощения, численно равный относительному изменению мощности светового потока на единицу пути</w:t>
      </w:r>
      <w:r>
        <w:rPr>
          <w:rFonts w:ascii="Times New Roman" w:hAnsi="Times New Roman" w:cs="Times New Roman"/>
          <w:sz w:val="28"/>
          <w:szCs w:val="28"/>
        </w:rPr>
        <w:t xml:space="preserve"> пройденного им в кристалле</w:t>
      </w:r>
      <w:r w:rsidRPr="0071636F">
        <w:rPr>
          <w:rFonts w:ascii="Times New Roman" w:hAnsi="Times New Roman" w:cs="Times New Roman"/>
          <w:sz w:val="28"/>
          <w:szCs w:val="28"/>
        </w:rPr>
        <w:t>. Поглощение излучения в полупроводниках связано с изменением состояния электронов, а также с изменением колебательной энергии атомов решётки. В связи с этим различают несколько механизмов поглощения света полупроводниками. На рис. 3.9 приведены зонные диаграммы, иллюстрирующие различные типы процессов поглощения света.</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drawing>
          <wp:inline distT="0" distB="0" distL="0" distR="0" wp14:anchorId="154C4593" wp14:editId="1B349668">
            <wp:extent cx="5689600" cy="1790700"/>
            <wp:effectExtent l="0" t="0" r="6350" b="0"/>
            <wp:docPr id="3" name="Рисунок 3" descr="https://konspekta.net/infopediasu/baza13/4929220401478.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infopediasu/baza13/4929220401478.files/image1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0" cy="1790700"/>
                    </a:xfrm>
                    <a:prstGeom prst="rect">
                      <a:avLst/>
                    </a:prstGeom>
                    <a:noFill/>
                    <a:ln>
                      <a:noFill/>
                    </a:ln>
                  </pic:spPr>
                </pic:pic>
              </a:graphicData>
            </a:graphic>
          </wp:inline>
        </w:drawing>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Рисунок 3.9. Различные механизмы поглощения света полупроводниками: - а) собственное поглощение; - б) экситонное поглощение; - в), - г) примесное поглощение.</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Собственное поглощение обусловлено переходами электронов из валентной зоны в зону проводимости, т.е. энергия света расходуется на возбуждение валентных электронов в зону проводимости. По закону сохр</w:t>
      </w:r>
      <w:r>
        <w:rPr>
          <w:rFonts w:ascii="Times New Roman" w:hAnsi="Times New Roman" w:cs="Times New Roman"/>
          <w:sz w:val="28"/>
          <w:szCs w:val="28"/>
        </w:rPr>
        <w:t>анения энергии энергия фотона (ф</w:t>
      </w:r>
      <w:r w:rsidRPr="0071636F">
        <w:rPr>
          <w:rFonts w:ascii="Times New Roman" w:hAnsi="Times New Roman" w:cs="Times New Roman"/>
          <w:sz w:val="28"/>
          <w:szCs w:val="28"/>
        </w:rPr>
        <w:t xml:space="preserve">) </w:t>
      </w:r>
      <w:proofErr w:type="spellStart"/>
      <w:r w:rsidRPr="0071636F">
        <w:rPr>
          <w:rFonts w:ascii="Times New Roman" w:hAnsi="Times New Roman" w:cs="Times New Roman"/>
          <w:sz w:val="28"/>
          <w:szCs w:val="28"/>
        </w:rPr>
        <w:t>hυ</w:t>
      </w:r>
      <w:proofErr w:type="spellEnd"/>
      <w:r w:rsidRPr="0071636F">
        <w:rPr>
          <w:rFonts w:ascii="Times New Roman" w:hAnsi="Times New Roman" w:cs="Times New Roman"/>
          <w:sz w:val="28"/>
          <w:szCs w:val="28"/>
        </w:rPr>
        <w:t xml:space="preserve"> должна быть в этом случае не меньше ширины запрещённой зоны </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ΔW = </w:t>
      </w:r>
      <w:proofErr w:type="spellStart"/>
      <w:r w:rsidRPr="0071636F">
        <w:rPr>
          <w:rFonts w:ascii="Times New Roman" w:hAnsi="Times New Roman" w:cs="Times New Roman"/>
          <w:sz w:val="28"/>
          <w:szCs w:val="28"/>
        </w:rPr>
        <w:t>Wc</w:t>
      </w:r>
      <w:proofErr w:type="spellEnd"/>
      <w:r w:rsidRPr="0071636F">
        <w:rPr>
          <w:rFonts w:ascii="Times New Roman" w:hAnsi="Times New Roman" w:cs="Times New Roman"/>
          <w:sz w:val="28"/>
          <w:szCs w:val="28"/>
        </w:rPr>
        <w:t xml:space="preserve"> – </w:t>
      </w:r>
      <w:proofErr w:type="spellStart"/>
      <w:r w:rsidRPr="0071636F">
        <w:rPr>
          <w:rFonts w:ascii="Times New Roman" w:hAnsi="Times New Roman" w:cs="Times New Roman"/>
          <w:sz w:val="28"/>
          <w:szCs w:val="28"/>
        </w:rPr>
        <w:t>Wv</w:t>
      </w:r>
      <w:proofErr w:type="spellEnd"/>
      <w:r w:rsidRPr="0071636F">
        <w:rPr>
          <w:rFonts w:ascii="Times New Roman" w:hAnsi="Times New Roman" w:cs="Times New Roman"/>
          <w:sz w:val="28"/>
          <w:szCs w:val="28"/>
        </w:rPr>
        <w:t xml:space="preserve">, </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т.е. </w:t>
      </w:r>
      <w:proofErr w:type="spellStart"/>
      <w:r w:rsidRPr="0071636F">
        <w:rPr>
          <w:rFonts w:ascii="Times New Roman" w:hAnsi="Times New Roman" w:cs="Times New Roman"/>
          <w:sz w:val="28"/>
          <w:szCs w:val="28"/>
        </w:rPr>
        <w:t>hυ</w:t>
      </w:r>
      <w:proofErr w:type="spellEnd"/>
      <w:r w:rsidRPr="0071636F">
        <w:rPr>
          <w:rFonts w:ascii="Times New Roman" w:hAnsi="Times New Roman" w:cs="Times New Roman"/>
          <w:sz w:val="28"/>
          <w:szCs w:val="28"/>
        </w:rPr>
        <w:t xml:space="preserve"> ≥ ΔW (</w:t>
      </w:r>
      <w:proofErr w:type="spellStart"/>
      <w:r w:rsidRPr="0071636F">
        <w:rPr>
          <w:rFonts w:ascii="Times New Roman" w:hAnsi="Times New Roman" w:cs="Times New Roman"/>
          <w:sz w:val="28"/>
          <w:szCs w:val="28"/>
        </w:rPr>
        <w:t>Wc</w:t>
      </w:r>
      <w:proofErr w:type="spellEnd"/>
      <w:r w:rsidRPr="0071636F">
        <w:rPr>
          <w:rFonts w:ascii="Times New Roman" w:hAnsi="Times New Roman" w:cs="Times New Roman"/>
          <w:sz w:val="28"/>
          <w:szCs w:val="28"/>
        </w:rPr>
        <w:t xml:space="preserve"> – дно зоны проводимости; </w:t>
      </w:r>
      <w:proofErr w:type="spellStart"/>
      <w:r w:rsidRPr="0071636F">
        <w:rPr>
          <w:rFonts w:ascii="Times New Roman" w:hAnsi="Times New Roman" w:cs="Times New Roman"/>
          <w:sz w:val="28"/>
          <w:szCs w:val="28"/>
        </w:rPr>
        <w:t>Wv</w:t>
      </w:r>
      <w:proofErr w:type="spellEnd"/>
      <w:r w:rsidRPr="0071636F">
        <w:rPr>
          <w:rFonts w:ascii="Times New Roman" w:hAnsi="Times New Roman" w:cs="Times New Roman"/>
          <w:sz w:val="28"/>
          <w:szCs w:val="28"/>
        </w:rPr>
        <w:t xml:space="preserve"> – потолок валентной зоны; </w:t>
      </w:r>
    </w:p>
    <w:p w:rsidR="0071636F" w:rsidRDefault="0071636F" w:rsidP="0071636F">
      <w:pPr>
        <w:spacing w:after="0" w:line="240" w:lineRule="auto"/>
        <w:contextualSpacing/>
        <w:jc w:val="both"/>
        <w:rPr>
          <w:rFonts w:ascii="Times New Roman" w:hAnsi="Times New Roman" w:cs="Times New Roman"/>
          <w:sz w:val="28"/>
          <w:szCs w:val="28"/>
        </w:rPr>
      </w:pPr>
      <w:proofErr w:type="spellStart"/>
      <w:r w:rsidRPr="0071636F">
        <w:rPr>
          <w:rFonts w:ascii="Times New Roman" w:hAnsi="Times New Roman" w:cs="Times New Roman"/>
          <w:sz w:val="28"/>
          <w:szCs w:val="28"/>
        </w:rPr>
        <w:lastRenderedPageBreak/>
        <w:t>hυ</w:t>
      </w:r>
      <w:proofErr w:type="spellEnd"/>
      <w:r w:rsidRPr="0071636F">
        <w:rPr>
          <w:rFonts w:ascii="Times New Roman" w:hAnsi="Times New Roman" w:cs="Times New Roman"/>
          <w:sz w:val="28"/>
          <w:szCs w:val="28"/>
        </w:rPr>
        <w:t xml:space="preserve"> – энергия фотона). </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Отсюда максимальная длина</w:t>
      </w:r>
      <w:r>
        <w:rPr>
          <w:rFonts w:ascii="Times New Roman" w:hAnsi="Times New Roman" w:cs="Times New Roman"/>
          <w:sz w:val="28"/>
          <w:szCs w:val="28"/>
        </w:rPr>
        <w:t xml:space="preserve"> </w:t>
      </w:r>
      <w:r w:rsidRPr="0071636F">
        <w:rPr>
          <w:rFonts w:ascii="Times New Roman" w:hAnsi="Times New Roman" w:cs="Times New Roman"/>
          <w:sz w:val="28"/>
          <w:szCs w:val="28"/>
        </w:rPr>
        <w:t>волны (красная граница) собственного поглощения:</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drawing>
          <wp:inline distT="0" distB="0" distL="0" distR="0" wp14:anchorId="73D69D61" wp14:editId="58B1539C">
            <wp:extent cx="2495550" cy="603250"/>
            <wp:effectExtent l="0" t="0" r="0" b="6350"/>
            <wp:docPr id="4" name="Рисунок 4" descr="https://konspekta.net/infopediasu/baza13/4929220401478.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infopediasu/baza13/4929220401478.files/image11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603250"/>
                    </a:xfrm>
                    <a:prstGeom prst="rect">
                      <a:avLst/>
                    </a:prstGeom>
                    <a:noFill/>
                    <a:ln>
                      <a:noFill/>
                    </a:ln>
                  </pic:spPr>
                </pic:pic>
              </a:graphicData>
            </a:graphic>
          </wp:inline>
        </w:drawing>
      </w:r>
      <w:r w:rsidR="006C55DD">
        <w:rPr>
          <w:rFonts w:ascii="Times New Roman" w:hAnsi="Times New Roman" w:cs="Times New Roman"/>
          <w:sz w:val="28"/>
          <w:szCs w:val="28"/>
        </w:rPr>
        <w:t> </w:t>
      </w:r>
      <w:proofErr w:type="gramStart"/>
      <w:r w:rsidR="006C55DD">
        <w:rPr>
          <w:rFonts w:ascii="Times New Roman" w:hAnsi="Times New Roman" w:cs="Times New Roman"/>
          <w:sz w:val="28"/>
          <w:szCs w:val="28"/>
        </w:rPr>
        <w:t>( 3.9</w:t>
      </w:r>
      <w:proofErr w:type="gramEnd"/>
      <w:r w:rsidR="006C55DD">
        <w:rPr>
          <w:rFonts w:ascii="Times New Roman" w:hAnsi="Times New Roman" w:cs="Times New Roman"/>
          <w:sz w:val="28"/>
          <w:szCs w:val="28"/>
        </w:rPr>
        <w:t>)</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Переходы из валентной зоны в зону проводимости могут быть прямыми и непрямыми. Рассмотренные переходы являются прямыми, они осуществляются под действием энергии фотона на электрон, имеющий такой же квазиимпульс (волновой вектор), что и оставляемая им дырка. Если валентная зона и зона проводимости имеют сложную структуру, то могут возникнуть непрямые переходы под совместным действием фотона и «порции» тепловой энергии (фонона). Поскольку для осуществления непрямого перехода необходимо взаимодействие не двух, а трёх частиц (электрона, фотона и фонона), то вероятность их меньше вероятности прямых переходов. Соответственно меньше и показатель поглощения.</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Экситонное поглощение. В некоторых полупроводниках возможно образование экситона – системы из взаимосвязанных собственными электростатическими полями электрона и дырки. Экситон электрически нейтрален, может хаотически блуждать по кристаллу и при столкновении с примесными центрами мож</w:t>
      </w:r>
      <w:r w:rsidR="006C55DD">
        <w:rPr>
          <w:rFonts w:ascii="Times New Roman" w:hAnsi="Times New Roman" w:cs="Times New Roman"/>
          <w:sz w:val="28"/>
          <w:szCs w:val="28"/>
        </w:rPr>
        <w:t>ет либо образовать два заряда (</w:t>
      </w:r>
      <w:r w:rsidRPr="0071636F">
        <w:rPr>
          <w:rFonts w:ascii="Times New Roman" w:hAnsi="Times New Roman" w:cs="Times New Roman"/>
          <w:sz w:val="28"/>
          <w:szCs w:val="28"/>
        </w:rPr>
        <w:t xml:space="preserve">электрон и дырку), либо </w:t>
      </w:r>
      <w:proofErr w:type="spellStart"/>
      <w:r w:rsidRPr="0071636F">
        <w:rPr>
          <w:rFonts w:ascii="Times New Roman" w:hAnsi="Times New Roman" w:cs="Times New Roman"/>
          <w:sz w:val="28"/>
          <w:szCs w:val="28"/>
        </w:rPr>
        <w:t>рекомбинировать</w:t>
      </w:r>
      <w:proofErr w:type="spellEnd"/>
      <w:r w:rsidRPr="0071636F">
        <w:rPr>
          <w:rFonts w:ascii="Times New Roman" w:hAnsi="Times New Roman" w:cs="Times New Roman"/>
          <w:sz w:val="28"/>
          <w:szCs w:val="28"/>
        </w:rPr>
        <w:t xml:space="preserve"> и привести атом в нейтральное состояние. Первое требует сообщение экситону тепловой энергии, необходимой для перевода электрона с экситонного уровня в зону проводимости; второе сопровождается либо излучением кванта энергии, либо чаще всего отдачей энергии экситона решётке полупроводника в виде теплоты. Энергетические уровни электрона, возбуждённого под действием фотона </w:t>
      </w:r>
      <w:proofErr w:type="spellStart"/>
      <w:r w:rsidRPr="0071636F">
        <w:rPr>
          <w:rFonts w:ascii="Times New Roman" w:hAnsi="Times New Roman" w:cs="Times New Roman"/>
          <w:sz w:val="28"/>
          <w:szCs w:val="28"/>
        </w:rPr>
        <w:t>hυ</w:t>
      </w:r>
      <w:proofErr w:type="spellEnd"/>
      <w:r w:rsidRPr="0071636F">
        <w:rPr>
          <w:rFonts w:ascii="Times New Roman" w:hAnsi="Times New Roman" w:cs="Times New Roman"/>
          <w:sz w:val="28"/>
          <w:szCs w:val="28"/>
        </w:rPr>
        <w:t xml:space="preserve"> и находящегося в составе экситона, располагаются в запрещённой зоне немного ниже дна зоны проводимости </w:t>
      </w:r>
      <w:proofErr w:type="gramStart"/>
      <w:r w:rsidRPr="0071636F">
        <w:rPr>
          <w:rFonts w:ascii="Times New Roman" w:hAnsi="Times New Roman" w:cs="Times New Roman"/>
          <w:sz w:val="28"/>
          <w:szCs w:val="28"/>
        </w:rPr>
        <w:t>( см.</w:t>
      </w:r>
      <w:proofErr w:type="gramEnd"/>
      <w:r w:rsidRPr="0071636F">
        <w:rPr>
          <w:rFonts w:ascii="Times New Roman" w:hAnsi="Times New Roman" w:cs="Times New Roman"/>
          <w:sz w:val="28"/>
          <w:szCs w:val="28"/>
        </w:rPr>
        <w:t xml:space="preserve"> рис. 3.9 – б), где </w:t>
      </w:r>
      <w:proofErr w:type="spellStart"/>
      <w:r w:rsidRPr="0071636F">
        <w:rPr>
          <w:rFonts w:ascii="Times New Roman" w:hAnsi="Times New Roman" w:cs="Times New Roman"/>
          <w:sz w:val="28"/>
          <w:szCs w:val="28"/>
        </w:rPr>
        <w:t>Wэ</w:t>
      </w:r>
      <w:proofErr w:type="spellEnd"/>
      <w:r w:rsidRPr="0071636F">
        <w:rPr>
          <w:rFonts w:ascii="Times New Roman" w:hAnsi="Times New Roman" w:cs="Times New Roman"/>
          <w:sz w:val="28"/>
          <w:szCs w:val="28"/>
        </w:rPr>
        <w:t xml:space="preserve"> – экситонные уровни ). Поэтому энергия образования экситона несколько меньше ширины запрещённой зоны, поскольку последняя представляет собой энергетический минимум, необходимый д</w:t>
      </w:r>
      <w:r>
        <w:rPr>
          <w:rFonts w:ascii="Times New Roman" w:hAnsi="Times New Roman" w:cs="Times New Roman"/>
          <w:sz w:val="28"/>
          <w:szCs w:val="28"/>
        </w:rPr>
        <w:t>ля образования пары свободных (и разделённых</w:t>
      </w:r>
      <w:r w:rsidRPr="0071636F">
        <w:rPr>
          <w:rFonts w:ascii="Times New Roman" w:hAnsi="Times New Roman" w:cs="Times New Roman"/>
          <w:sz w:val="28"/>
          <w:szCs w:val="28"/>
        </w:rPr>
        <w:t>) носителей. Это же обстоятельство приводит к тому, что экситонное поглощение сдвинуто в низкочастотную часть спектра по сравнению с собственным поглощением.</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Примесное поглощение происходит при ионизации примесных атомов кристаллической решётки. При этом энергия поглощаемых фотонов света расходуется либо на перебрасывание электронов с донорны</w:t>
      </w:r>
      <w:r>
        <w:rPr>
          <w:rFonts w:ascii="Times New Roman" w:hAnsi="Times New Roman" w:cs="Times New Roman"/>
          <w:sz w:val="28"/>
          <w:szCs w:val="28"/>
        </w:rPr>
        <w:t>х уровней в зону проводимости (</w:t>
      </w:r>
      <w:r w:rsidRPr="0071636F">
        <w:rPr>
          <w:rFonts w:ascii="Times New Roman" w:hAnsi="Times New Roman" w:cs="Times New Roman"/>
          <w:sz w:val="28"/>
          <w:szCs w:val="28"/>
        </w:rPr>
        <w:t>рис. 3. 9 – в), либо из валентной зоны на акцепторные уровни (рис. 3 9 – г). Так как энергия ионизации примесей значительно меньше ширины запрещённой зоны, то примесное поглощение смещено от края собственного поглощения в далёкую инфракрасную область и может наблюд</w:t>
      </w:r>
      <w:r>
        <w:rPr>
          <w:rFonts w:ascii="Times New Roman" w:hAnsi="Times New Roman" w:cs="Times New Roman"/>
          <w:sz w:val="28"/>
          <w:szCs w:val="28"/>
        </w:rPr>
        <w:t>аться при низких температурах (</w:t>
      </w:r>
      <w:r w:rsidRPr="0071636F">
        <w:rPr>
          <w:rFonts w:ascii="Times New Roman" w:hAnsi="Times New Roman" w:cs="Times New Roman"/>
          <w:sz w:val="28"/>
          <w:szCs w:val="28"/>
        </w:rPr>
        <w:t>ниже температуры истощения примеси), когда большинство атомов примеси не ионизованы.</w:t>
      </w:r>
    </w:p>
    <w:p w:rsid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Как следует из рассмотрения механизмов собственного, экситонного и примесного вида поглощения, длина волны поглощаемого света определяется </w:t>
      </w:r>
      <w:r w:rsidRPr="0071636F">
        <w:rPr>
          <w:rFonts w:ascii="Times New Roman" w:hAnsi="Times New Roman" w:cs="Times New Roman"/>
          <w:sz w:val="28"/>
          <w:szCs w:val="28"/>
        </w:rPr>
        <w:lastRenderedPageBreak/>
        <w:t>шириной энергетического промежутка, преодолеваемого электроном при воздействии фотона. В связи с этим в выражении (3.9) вместо ширины запрещённой зоны следует использовать эн</w:t>
      </w:r>
      <w:r>
        <w:rPr>
          <w:rFonts w:ascii="Times New Roman" w:hAnsi="Times New Roman" w:cs="Times New Roman"/>
          <w:sz w:val="28"/>
          <w:szCs w:val="28"/>
        </w:rPr>
        <w:t xml:space="preserve">ергию: </w:t>
      </w:r>
    </w:p>
    <w:p w:rsidR="0071636F" w:rsidRDefault="0071636F" w:rsidP="0071636F">
      <w:pPr>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ΔWэ</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Wэ</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Wv</w:t>
      </w:r>
      <w:proofErr w:type="spellEnd"/>
      <w:r>
        <w:rPr>
          <w:rFonts w:ascii="Times New Roman" w:hAnsi="Times New Roman" w:cs="Times New Roman"/>
          <w:sz w:val="28"/>
          <w:szCs w:val="28"/>
        </w:rPr>
        <w:t xml:space="preserve"> </w:t>
      </w:r>
      <w:r w:rsidR="006C55DD">
        <w:rPr>
          <w:rFonts w:ascii="Times New Roman" w:hAnsi="Times New Roman" w:cs="Times New Roman"/>
          <w:sz w:val="28"/>
          <w:szCs w:val="28"/>
        </w:rPr>
        <w:t xml:space="preserve">при </w:t>
      </w:r>
      <w:r w:rsidR="006C55DD" w:rsidRPr="0071636F">
        <w:rPr>
          <w:rFonts w:ascii="Times New Roman" w:hAnsi="Times New Roman" w:cs="Times New Roman"/>
          <w:sz w:val="28"/>
          <w:szCs w:val="28"/>
        </w:rPr>
        <w:t>экситоне</w:t>
      </w:r>
      <w:r w:rsidRPr="0071636F">
        <w:rPr>
          <w:rFonts w:ascii="Times New Roman" w:hAnsi="Times New Roman" w:cs="Times New Roman"/>
          <w:sz w:val="28"/>
          <w:szCs w:val="28"/>
        </w:rPr>
        <w:t xml:space="preserve"> поглощении;</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 </w:t>
      </w:r>
      <w:proofErr w:type="spellStart"/>
      <w:r w:rsidRPr="0071636F">
        <w:rPr>
          <w:rFonts w:ascii="Times New Roman" w:hAnsi="Times New Roman" w:cs="Times New Roman"/>
          <w:sz w:val="28"/>
          <w:szCs w:val="28"/>
        </w:rPr>
        <w:t>ΔWд</w:t>
      </w:r>
      <w:proofErr w:type="spellEnd"/>
      <w:r w:rsidRPr="0071636F">
        <w:rPr>
          <w:rFonts w:ascii="Times New Roman" w:hAnsi="Times New Roman" w:cs="Times New Roman"/>
          <w:sz w:val="28"/>
          <w:szCs w:val="28"/>
        </w:rPr>
        <w:t xml:space="preserve"> = </w:t>
      </w:r>
      <w:proofErr w:type="spellStart"/>
      <w:r w:rsidRPr="0071636F">
        <w:rPr>
          <w:rFonts w:ascii="Times New Roman" w:hAnsi="Times New Roman" w:cs="Times New Roman"/>
          <w:sz w:val="28"/>
          <w:szCs w:val="28"/>
        </w:rPr>
        <w:t>Wс</w:t>
      </w:r>
      <w:proofErr w:type="spellEnd"/>
      <w:r w:rsidRPr="0071636F">
        <w:rPr>
          <w:rFonts w:ascii="Times New Roman" w:hAnsi="Times New Roman" w:cs="Times New Roman"/>
          <w:sz w:val="28"/>
          <w:szCs w:val="28"/>
        </w:rPr>
        <w:t xml:space="preserve"> – </w:t>
      </w:r>
      <w:proofErr w:type="spellStart"/>
      <w:r w:rsidRPr="0071636F">
        <w:rPr>
          <w:rFonts w:ascii="Times New Roman" w:hAnsi="Times New Roman" w:cs="Times New Roman"/>
          <w:sz w:val="28"/>
          <w:szCs w:val="28"/>
        </w:rPr>
        <w:t>Wд</w:t>
      </w:r>
      <w:proofErr w:type="spellEnd"/>
      <w:r w:rsidRPr="0071636F">
        <w:rPr>
          <w:rFonts w:ascii="Times New Roman" w:hAnsi="Times New Roman" w:cs="Times New Roman"/>
          <w:sz w:val="28"/>
          <w:szCs w:val="28"/>
        </w:rPr>
        <w:t xml:space="preserve"> при поглощении электронами донорных уровней; </w:t>
      </w:r>
    </w:p>
    <w:p w:rsidR="0071636F" w:rsidRPr="0071636F" w:rsidRDefault="0071636F" w:rsidP="0071636F">
      <w:pPr>
        <w:spacing w:after="0" w:line="240" w:lineRule="auto"/>
        <w:contextualSpacing/>
        <w:jc w:val="both"/>
        <w:rPr>
          <w:rFonts w:ascii="Times New Roman" w:hAnsi="Times New Roman" w:cs="Times New Roman"/>
          <w:sz w:val="28"/>
          <w:szCs w:val="28"/>
        </w:rPr>
      </w:pPr>
      <w:proofErr w:type="spellStart"/>
      <w:r w:rsidRPr="0071636F">
        <w:rPr>
          <w:rFonts w:ascii="Times New Roman" w:hAnsi="Times New Roman" w:cs="Times New Roman"/>
          <w:sz w:val="28"/>
          <w:szCs w:val="28"/>
        </w:rPr>
        <w:t>ΔWа</w:t>
      </w:r>
      <w:proofErr w:type="spellEnd"/>
      <w:r w:rsidRPr="0071636F">
        <w:rPr>
          <w:rFonts w:ascii="Times New Roman" w:hAnsi="Times New Roman" w:cs="Times New Roman"/>
          <w:sz w:val="28"/>
          <w:szCs w:val="28"/>
        </w:rPr>
        <w:t xml:space="preserve"> = </w:t>
      </w:r>
      <w:proofErr w:type="spellStart"/>
      <w:r w:rsidRPr="0071636F">
        <w:rPr>
          <w:rFonts w:ascii="Times New Roman" w:hAnsi="Times New Roman" w:cs="Times New Roman"/>
          <w:sz w:val="28"/>
          <w:szCs w:val="28"/>
        </w:rPr>
        <w:t>Wа</w:t>
      </w:r>
      <w:proofErr w:type="spellEnd"/>
      <w:r w:rsidRPr="0071636F">
        <w:rPr>
          <w:rFonts w:ascii="Times New Roman" w:hAnsi="Times New Roman" w:cs="Times New Roman"/>
          <w:sz w:val="28"/>
          <w:szCs w:val="28"/>
        </w:rPr>
        <w:t xml:space="preserve"> - </w:t>
      </w:r>
      <w:proofErr w:type="spellStart"/>
      <w:r w:rsidRPr="0071636F">
        <w:rPr>
          <w:rFonts w:ascii="Times New Roman" w:hAnsi="Times New Roman" w:cs="Times New Roman"/>
          <w:sz w:val="28"/>
          <w:szCs w:val="28"/>
        </w:rPr>
        <w:t>Wv</w:t>
      </w:r>
      <w:proofErr w:type="spellEnd"/>
      <w:r w:rsidRPr="0071636F">
        <w:rPr>
          <w:rFonts w:ascii="Times New Roman" w:hAnsi="Times New Roman" w:cs="Times New Roman"/>
          <w:sz w:val="28"/>
          <w:szCs w:val="28"/>
        </w:rPr>
        <w:t xml:space="preserve"> при возбуждении акцепторных атомов.</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При всех видах поглощения свет в полупровод</w:t>
      </w:r>
      <w:r>
        <w:rPr>
          <w:rFonts w:ascii="Times New Roman" w:hAnsi="Times New Roman" w:cs="Times New Roman"/>
          <w:sz w:val="28"/>
          <w:szCs w:val="28"/>
        </w:rPr>
        <w:t>нике возникают дополнительные (</w:t>
      </w:r>
      <w:proofErr w:type="spellStart"/>
      <w:r w:rsidRPr="0071636F">
        <w:rPr>
          <w:rFonts w:ascii="Times New Roman" w:hAnsi="Times New Roman" w:cs="Times New Roman"/>
          <w:sz w:val="28"/>
          <w:szCs w:val="28"/>
        </w:rPr>
        <w:t>нескомпенсированные</w:t>
      </w:r>
      <w:proofErr w:type="spellEnd"/>
      <w:r w:rsidRPr="0071636F">
        <w:rPr>
          <w:rFonts w:ascii="Times New Roman" w:hAnsi="Times New Roman" w:cs="Times New Roman"/>
          <w:sz w:val="28"/>
          <w:szCs w:val="28"/>
        </w:rPr>
        <w:t xml:space="preserve">) носители заряда и это приводит к изменению проводимости полупроводника. Изменение электрической проводимости </w:t>
      </w:r>
      <w:proofErr w:type="gramStart"/>
      <w:r w:rsidRPr="0071636F">
        <w:rPr>
          <w:rFonts w:ascii="Times New Roman" w:hAnsi="Times New Roman" w:cs="Times New Roman"/>
          <w:sz w:val="28"/>
          <w:szCs w:val="28"/>
        </w:rPr>
        <w:t>( удельного</w:t>
      </w:r>
      <w:proofErr w:type="gramEnd"/>
      <w:r w:rsidRPr="0071636F">
        <w:rPr>
          <w:rFonts w:ascii="Times New Roman" w:hAnsi="Times New Roman" w:cs="Times New Roman"/>
          <w:sz w:val="28"/>
          <w:szCs w:val="28"/>
        </w:rPr>
        <w:t xml:space="preserve"> сопротивления ) под действием электромагнитного излучения называют фотопроводимостью ( фоторезистивным эффектом). Фотопроводимость </w:t>
      </w:r>
      <w:proofErr w:type="spellStart"/>
      <w:r w:rsidRPr="0071636F">
        <w:rPr>
          <w:rFonts w:ascii="Times New Roman" w:hAnsi="Times New Roman" w:cs="Times New Roman"/>
          <w:sz w:val="28"/>
          <w:szCs w:val="28"/>
        </w:rPr>
        <w:t>Δγ</w:t>
      </w:r>
      <w:proofErr w:type="spellEnd"/>
      <w:r w:rsidRPr="0071636F">
        <w:rPr>
          <w:rFonts w:ascii="Times New Roman" w:hAnsi="Times New Roman" w:cs="Times New Roman"/>
          <w:sz w:val="28"/>
          <w:szCs w:val="28"/>
        </w:rPr>
        <w:t xml:space="preserve"> равна разности проводимостей полупроводника на свету и в темноте:</w:t>
      </w:r>
    </w:p>
    <w:p w:rsidR="0071636F" w:rsidRDefault="0071636F" w:rsidP="0071636F">
      <w:pPr>
        <w:spacing w:after="0" w:line="240" w:lineRule="auto"/>
        <w:contextualSpacing/>
        <w:jc w:val="center"/>
        <w:rPr>
          <w:rFonts w:ascii="Times New Roman" w:hAnsi="Times New Roman" w:cs="Times New Roman"/>
          <w:sz w:val="28"/>
          <w:szCs w:val="28"/>
        </w:rPr>
      </w:pPr>
      <w:r w:rsidRPr="0071636F">
        <w:rPr>
          <w:rFonts w:ascii="Times New Roman" w:hAnsi="Times New Roman" w:cs="Times New Roman"/>
          <w:sz w:val="28"/>
          <w:szCs w:val="28"/>
        </w:rPr>
        <w:drawing>
          <wp:inline distT="0" distB="0" distL="0" distR="0" wp14:anchorId="0B6089FA" wp14:editId="097AC3A2">
            <wp:extent cx="1885950" cy="342900"/>
            <wp:effectExtent l="0" t="0" r="0" b="0"/>
            <wp:docPr id="5" name="Рисунок 5" descr="https://konspekta.net/infopediasu/baza13/4929220401478.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infopediasu/baza13/4929220401478.files/image1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42900"/>
                    </a:xfrm>
                    <a:prstGeom prst="rect">
                      <a:avLst/>
                    </a:prstGeom>
                    <a:noFill/>
                    <a:ln>
                      <a:noFill/>
                    </a:ln>
                  </pic:spPr>
                </pic:pic>
              </a:graphicData>
            </a:graphic>
          </wp:inline>
        </w:drawing>
      </w:r>
      <w:r w:rsidRPr="0071636F">
        <w:rPr>
          <w:rFonts w:ascii="Times New Roman" w:hAnsi="Times New Roman" w:cs="Times New Roman"/>
          <w:sz w:val="28"/>
          <w:szCs w:val="28"/>
        </w:rPr>
        <w:t>,</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где </w:t>
      </w:r>
      <w:proofErr w:type="spellStart"/>
      <w:r w:rsidRPr="0071636F">
        <w:rPr>
          <w:rFonts w:ascii="Times New Roman" w:hAnsi="Times New Roman" w:cs="Times New Roman"/>
          <w:sz w:val="28"/>
          <w:szCs w:val="28"/>
        </w:rPr>
        <w:t>Δn</w:t>
      </w:r>
      <w:proofErr w:type="spellEnd"/>
      <w:r w:rsidRPr="0071636F">
        <w:rPr>
          <w:rFonts w:ascii="Times New Roman" w:hAnsi="Times New Roman" w:cs="Times New Roman"/>
          <w:sz w:val="28"/>
          <w:szCs w:val="28"/>
        </w:rPr>
        <w:t xml:space="preserve"> и </w:t>
      </w:r>
      <w:proofErr w:type="spellStart"/>
      <w:r w:rsidRPr="0071636F">
        <w:rPr>
          <w:rFonts w:ascii="Times New Roman" w:hAnsi="Times New Roman" w:cs="Times New Roman"/>
          <w:sz w:val="28"/>
          <w:szCs w:val="28"/>
        </w:rPr>
        <w:t>Δр</w:t>
      </w:r>
      <w:proofErr w:type="spellEnd"/>
      <w:r w:rsidRPr="0071636F">
        <w:rPr>
          <w:rFonts w:ascii="Times New Roman" w:hAnsi="Times New Roman" w:cs="Times New Roman"/>
          <w:sz w:val="28"/>
          <w:szCs w:val="28"/>
        </w:rPr>
        <w:t xml:space="preserve"> – концентрации неравновесных носителей заряда, возникающих вследствие оптической генерации. Основные свойства полупроводниковой фотопроводимости:</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 фотопроводимость носит временный характер – после облучения она более или менее быстро возвращается к </w:t>
      </w:r>
      <w:proofErr w:type="spellStart"/>
      <w:r w:rsidRPr="0071636F">
        <w:rPr>
          <w:rFonts w:ascii="Times New Roman" w:hAnsi="Times New Roman" w:cs="Times New Roman"/>
          <w:sz w:val="28"/>
          <w:szCs w:val="28"/>
        </w:rPr>
        <w:t>темновой</w:t>
      </w:r>
      <w:proofErr w:type="spellEnd"/>
      <w:r w:rsidRPr="0071636F">
        <w:rPr>
          <w:rFonts w:ascii="Times New Roman" w:hAnsi="Times New Roman" w:cs="Times New Roman"/>
          <w:sz w:val="28"/>
          <w:szCs w:val="28"/>
        </w:rPr>
        <w:t>;</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при воздействии импульса света фотопроводимость возрастает до установившегося значения по экспоненциальному закону;</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при слабых световых потоках зависимость фотопроводимости от интенсивности света носит линейный характер;</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спектральная зависимость фотопроводимости соответствует спектрам оптического поглощения полупроводника.</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Излучение света полупроводниками сопровождается выделением электромагнитной энергии излучения в оптическом диапазоне, что может происходить в процессе рекомбинации неравновесных носителей. Поскольку при рекомбинации возможно выделение и тепловой энергии, то при создании светоизлучающих приборов необходимо создать условия, обеспечивающие именно </w:t>
      </w:r>
      <w:proofErr w:type="spellStart"/>
      <w:r w:rsidRPr="0071636F">
        <w:rPr>
          <w:rFonts w:ascii="Times New Roman" w:hAnsi="Times New Roman" w:cs="Times New Roman"/>
          <w:sz w:val="28"/>
          <w:szCs w:val="28"/>
        </w:rPr>
        <w:t>излучательную</w:t>
      </w:r>
      <w:proofErr w:type="spellEnd"/>
      <w:r w:rsidRPr="0071636F">
        <w:rPr>
          <w:rFonts w:ascii="Times New Roman" w:hAnsi="Times New Roman" w:cs="Times New Roman"/>
          <w:sz w:val="28"/>
          <w:szCs w:val="28"/>
        </w:rPr>
        <w:t xml:space="preserve"> рекомбинацию. Различают несколько механизмов рекомбинации, принцип действия которых поясняет рис. 3.10.</w:t>
      </w:r>
    </w:p>
    <w:p w:rsidR="0071636F" w:rsidRPr="0071636F" w:rsidRDefault="006C55DD" w:rsidP="006C55D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Межзонная</w:t>
      </w:r>
      <w:r w:rsidR="0071636F" w:rsidRPr="0071636F">
        <w:rPr>
          <w:rFonts w:ascii="Times New Roman" w:hAnsi="Times New Roman" w:cs="Times New Roman"/>
          <w:sz w:val="28"/>
          <w:szCs w:val="28"/>
        </w:rPr>
        <w:t xml:space="preserve"> или прямая рекомбинация происходит при переходе свободного электрона из зоны проводимости на один из свободных уровней валентной зоны, что соответствует исчезновению пары носителей заряда – свободного электрона и дырки (рис. 3.10 – а). При этом излучается фотон света. Однако прямая рекомбинация маловероятна, потому ч</w:t>
      </w:r>
      <w:r w:rsidR="0071636F">
        <w:rPr>
          <w:rFonts w:ascii="Times New Roman" w:hAnsi="Times New Roman" w:cs="Times New Roman"/>
          <w:sz w:val="28"/>
          <w:szCs w:val="28"/>
        </w:rPr>
        <w:t>то для её осуществления необхо</w:t>
      </w:r>
      <w:r w:rsidR="0071636F" w:rsidRPr="0071636F">
        <w:rPr>
          <w:rFonts w:ascii="Times New Roman" w:hAnsi="Times New Roman" w:cs="Times New Roman"/>
          <w:sz w:val="28"/>
          <w:szCs w:val="28"/>
        </w:rPr>
        <w:t>димо</w:t>
      </w:r>
      <w:r w:rsidR="0071636F" w:rsidRPr="0071636F">
        <w:rPr>
          <w:rFonts w:ascii="Times New Roman" w:hAnsi="Times New Roman" w:cs="Times New Roman"/>
          <w:sz w:val="28"/>
          <w:szCs w:val="28"/>
        </w:rPr>
        <w:t xml:space="preserve"> </w:t>
      </w:r>
      <w:r w:rsidR="0071636F" w:rsidRPr="0071636F">
        <w:rPr>
          <w:rFonts w:ascii="Times New Roman" w:hAnsi="Times New Roman" w:cs="Times New Roman"/>
          <w:sz w:val="28"/>
          <w:szCs w:val="28"/>
        </w:rPr>
        <w:t>совпадение в пространстве положения дырки и электрона</w:t>
      </w:r>
      <w:r w:rsidR="0071636F" w:rsidRPr="0071636F">
        <w:rPr>
          <w:rFonts w:ascii="Times New Roman" w:hAnsi="Times New Roman" w:cs="Times New Roman"/>
          <w:sz w:val="28"/>
          <w:szCs w:val="28"/>
        </w:rPr>
        <w:t xml:space="preserve"> </w:t>
      </w:r>
      <w:r w:rsidR="0071636F" w:rsidRPr="0071636F">
        <w:rPr>
          <w:rFonts w:ascii="Times New Roman" w:hAnsi="Times New Roman" w:cs="Times New Roman"/>
          <w:sz w:val="28"/>
          <w:szCs w:val="28"/>
        </w:rPr>
        <w:t>с одинаковыми и противоположно направленными импульсами.</w:t>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lastRenderedPageBreak/>
        <w:drawing>
          <wp:inline distT="0" distB="0" distL="0" distR="0" wp14:anchorId="1199F97D" wp14:editId="5222D42E">
            <wp:extent cx="5492750" cy="1797050"/>
            <wp:effectExtent l="0" t="0" r="0" b="0"/>
            <wp:docPr id="6" name="Рисунок 6" descr="https://konspekta.net/infopediasu/baza13/4929220401478.fil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infopediasu/baza13/4929220401478.files/image1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750" cy="1797050"/>
                    </a:xfrm>
                    <a:prstGeom prst="rect">
                      <a:avLst/>
                    </a:prstGeom>
                    <a:noFill/>
                    <a:ln>
                      <a:noFill/>
                    </a:ln>
                  </pic:spPr>
                </pic:pic>
              </a:graphicData>
            </a:graphic>
          </wp:inline>
        </w:drawing>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Рисунок 3. 10. Зонные диаграммы полупроводника при излучении света: а) – прямая рекомбинация; б), в) – примесные рекомбинации; г) – аннигиляция экситона.</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Это приводит к тому, что, например, в германии на 10 тысяч рекомбинаций лишь одна происходит в результате непосредственного исчезновения пары электрон – дырка.</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Аналогичные процессы происходят и при исчезновении экситона (рис. 3. 10 – г), однако, это чаще всего сопровождается излучением фонона, который затрачивается на нагрев кристаллической решётки.</w:t>
      </w:r>
    </w:p>
    <w:p w:rsid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Излучение света может происходить и при рекомбинационных процессах на примесных уровнях (примесная рекомбинация): при переходе электрона из зоны проводимости на акцепторный уровень (рис. 3.10 – б) или с донорного уровня в зону проводимости (рис. 3.10 – в). Строго говоря рис. 3.10 поясняет лишь часть процесса рекомбинационного излучения с использованием примесных уровней. Примесные уровни явл</w:t>
      </w:r>
      <w:r>
        <w:rPr>
          <w:rFonts w:ascii="Times New Roman" w:hAnsi="Times New Roman" w:cs="Times New Roman"/>
          <w:sz w:val="28"/>
          <w:szCs w:val="28"/>
        </w:rPr>
        <w:t>яются частным случаем так назы</w:t>
      </w:r>
      <w:r w:rsidRPr="0071636F">
        <w:rPr>
          <w:rFonts w:ascii="Times New Roman" w:hAnsi="Times New Roman" w:cs="Times New Roman"/>
          <w:sz w:val="28"/>
          <w:szCs w:val="28"/>
        </w:rPr>
        <w:t>ваемых рекомбинационных ловушек</w:t>
      </w:r>
      <w:r>
        <w:rPr>
          <w:rFonts w:ascii="Times New Roman" w:hAnsi="Times New Roman" w:cs="Times New Roman"/>
          <w:sz w:val="28"/>
          <w:szCs w:val="28"/>
        </w:rPr>
        <w:t xml:space="preserve">. </w:t>
      </w:r>
      <w:r w:rsidRPr="0071636F">
        <w:rPr>
          <w:rFonts w:ascii="Times New Roman" w:hAnsi="Times New Roman" w:cs="Times New Roman"/>
          <w:sz w:val="28"/>
          <w:szCs w:val="28"/>
        </w:rPr>
        <w:t> </w:t>
      </w:r>
    </w:p>
    <w:p w:rsid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Рекомбинационными ловушками называются примеси и дефекты (примесные атомы или ионы, различные включения, незаполненные узлы в решётке и др.), создающие свои уровни в запрещённой </w:t>
      </w:r>
      <w:r w:rsidRPr="0071636F">
        <w:rPr>
          <w:rFonts w:ascii="Times New Roman" w:hAnsi="Times New Roman" w:cs="Times New Roman"/>
          <w:sz w:val="28"/>
          <w:szCs w:val="28"/>
        </w:rPr>
        <w:t>зоне полупроводника.</w:t>
      </w:r>
    </w:p>
    <w:p w:rsidR="006C55DD" w:rsidRPr="0071636F" w:rsidRDefault="006C55DD" w:rsidP="006C55DD">
      <w:pPr>
        <w:spacing w:after="0" w:line="240" w:lineRule="auto"/>
        <w:ind w:firstLine="708"/>
        <w:contextualSpacing/>
        <w:jc w:val="both"/>
        <w:rPr>
          <w:rFonts w:ascii="Times New Roman" w:hAnsi="Times New Roman" w:cs="Times New Roman"/>
          <w:sz w:val="28"/>
          <w:szCs w:val="28"/>
        </w:rPr>
      </w:pP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drawing>
          <wp:inline distT="0" distB="0" distL="0" distR="0" wp14:anchorId="5B04F6B1" wp14:editId="565A5326">
            <wp:extent cx="5492750" cy="1670050"/>
            <wp:effectExtent l="0" t="0" r="0" b="6350"/>
            <wp:docPr id="7" name="Рисунок 7" descr="https://konspekta.net/infopediasu/baza13/4929220401478.files/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infopediasu/baza13/4929220401478.files/image1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2750" cy="1670050"/>
                    </a:xfrm>
                    <a:prstGeom prst="rect">
                      <a:avLst/>
                    </a:prstGeom>
                    <a:noFill/>
                    <a:ln>
                      <a:noFill/>
                    </a:ln>
                  </pic:spPr>
                </pic:pic>
              </a:graphicData>
            </a:graphic>
          </wp:inline>
        </w:drawing>
      </w:r>
    </w:p>
    <w:p w:rsidR="0071636F" w:rsidRPr="0071636F" w:rsidRDefault="0071636F" w:rsidP="0071636F">
      <w:pPr>
        <w:spacing w:after="0" w:line="240" w:lineRule="auto"/>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Рисунок 3.11. Механизм рекомбинации с участием ловушек: а), б) – донорный и акцепторный уровни в качестве ловушек; схемы расположения ловушек захвата ЛЗ и рекомбинационных ловушек РЛ для р – полупроводника </w:t>
      </w:r>
      <w:proofErr w:type="gramStart"/>
      <w:r w:rsidRPr="0071636F">
        <w:rPr>
          <w:rFonts w:ascii="Times New Roman" w:hAnsi="Times New Roman" w:cs="Times New Roman"/>
          <w:sz w:val="28"/>
          <w:szCs w:val="28"/>
        </w:rPr>
        <w:t>( -</w:t>
      </w:r>
      <w:proofErr w:type="gramEnd"/>
      <w:r w:rsidRPr="0071636F">
        <w:rPr>
          <w:rFonts w:ascii="Times New Roman" w:hAnsi="Times New Roman" w:cs="Times New Roman"/>
          <w:sz w:val="28"/>
          <w:szCs w:val="28"/>
        </w:rPr>
        <w:t xml:space="preserve"> а) и n – полупроводника ( - б ).</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Рекомбинация с помощью ловушек происходит в два этапа – 1 - захват электрона из зоны проводимости на свободный уровень ловушки (рис. 3.11 – а) и второй этап – 2 – переход электрона на свободный уровень в валентной зоне. На уровне ловушки электрон будет находиться до тех пор, пока к нему </w:t>
      </w:r>
      <w:r w:rsidRPr="0071636F">
        <w:rPr>
          <w:rFonts w:ascii="Times New Roman" w:hAnsi="Times New Roman" w:cs="Times New Roman"/>
          <w:sz w:val="28"/>
          <w:szCs w:val="28"/>
        </w:rPr>
        <w:lastRenderedPageBreak/>
        <w:t>не подойдёт дырка, т.е. этапы 1 и 2 могут отделять различные промежутки времени. Если в исходном состоянии уровень ловушки занят электроном (рис.3.11 – б), то на первом этапе произойдёт захват дырки из валентной зоны (т.е. электрон перейдёт на свободное состояние в валентной зоне), а на втором ловушка примет электрон из зоны проводимости. В результате последовательных переходов 1 и 2 произойдёт исчезновение пары носителей заряда и в случае, а) и в случае б). Такой двухступенчатый процесс более вероятен, чем непосредственная рекомбинация с участием примесных уровней (рис. 3.10 – а) и – б)), потому что он не требует одновременного присутствия в одной точке пространства электрона и дырки.</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Кроме рекомбинационных ловушек в запрещённой зоне полупроводника могут существовать уровни, которые захватывают носители только одного знака – так называемые ловушки захвата. Носитель заряда, находящийся на таком уровне, через некоторое время освобождается и снова может принимать участие в процессе электропроводности. Характерной особенностью ловушек захвата является их взаимодействие только с одной зоной – проводимости или валентной. Неравновесные носители заряда, переходя на мелкие уровни ловушек захвата на некоторое время выбывают из процесса рекомбинации. Поэтому наличие ловушек захвата уменьшает скорость рекомбинации, так как уменьшается количество переходов носителей заряда на уровни рекомбинационных ловушек.</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 xml:space="preserve">В процессе рекомбинации освобождается энергия, которая либо излучается в виде фотона </w:t>
      </w:r>
      <w:r w:rsidR="006D2732" w:rsidRPr="0071636F">
        <w:rPr>
          <w:rFonts w:ascii="Times New Roman" w:hAnsi="Times New Roman" w:cs="Times New Roman"/>
          <w:sz w:val="28"/>
          <w:szCs w:val="28"/>
        </w:rPr>
        <w:t>(</w:t>
      </w:r>
      <w:proofErr w:type="spellStart"/>
      <w:r w:rsidR="006D2732" w:rsidRPr="0071636F">
        <w:rPr>
          <w:rFonts w:ascii="Times New Roman" w:hAnsi="Times New Roman" w:cs="Times New Roman"/>
          <w:sz w:val="28"/>
          <w:szCs w:val="28"/>
        </w:rPr>
        <w:t>излучательная</w:t>
      </w:r>
      <w:proofErr w:type="spellEnd"/>
      <w:r w:rsidRPr="0071636F">
        <w:rPr>
          <w:rFonts w:ascii="Times New Roman" w:hAnsi="Times New Roman" w:cs="Times New Roman"/>
          <w:sz w:val="28"/>
          <w:szCs w:val="28"/>
        </w:rPr>
        <w:t xml:space="preserve"> </w:t>
      </w:r>
      <w:r w:rsidR="006D2732" w:rsidRPr="0071636F">
        <w:rPr>
          <w:rFonts w:ascii="Times New Roman" w:hAnsi="Times New Roman" w:cs="Times New Roman"/>
          <w:sz w:val="28"/>
          <w:szCs w:val="28"/>
        </w:rPr>
        <w:t>рекомбинация)</w:t>
      </w:r>
      <w:r w:rsidRPr="0071636F">
        <w:rPr>
          <w:rFonts w:ascii="Times New Roman" w:hAnsi="Times New Roman" w:cs="Times New Roman"/>
          <w:sz w:val="28"/>
          <w:szCs w:val="28"/>
        </w:rPr>
        <w:t xml:space="preserve">, либо передаётся кристаллической решётке в виде фонона </w:t>
      </w:r>
      <w:r w:rsidR="006D2732" w:rsidRPr="0071636F">
        <w:rPr>
          <w:rFonts w:ascii="Times New Roman" w:hAnsi="Times New Roman" w:cs="Times New Roman"/>
          <w:sz w:val="28"/>
          <w:szCs w:val="28"/>
        </w:rPr>
        <w:t>(</w:t>
      </w:r>
      <w:proofErr w:type="spellStart"/>
      <w:r w:rsidR="006D2732" w:rsidRPr="0071636F">
        <w:rPr>
          <w:rFonts w:ascii="Times New Roman" w:hAnsi="Times New Roman" w:cs="Times New Roman"/>
          <w:sz w:val="28"/>
          <w:szCs w:val="28"/>
        </w:rPr>
        <w:t>б</w:t>
      </w:r>
      <w:r w:rsidR="006D2732">
        <w:rPr>
          <w:rFonts w:ascii="Times New Roman" w:hAnsi="Times New Roman" w:cs="Times New Roman"/>
          <w:sz w:val="28"/>
          <w:szCs w:val="28"/>
        </w:rPr>
        <w:t>ези</w:t>
      </w:r>
      <w:r w:rsidR="006D2732" w:rsidRPr="0071636F">
        <w:rPr>
          <w:rFonts w:ascii="Times New Roman" w:hAnsi="Times New Roman" w:cs="Times New Roman"/>
          <w:sz w:val="28"/>
          <w:szCs w:val="28"/>
        </w:rPr>
        <w:t>злучательная</w:t>
      </w:r>
      <w:proofErr w:type="spellEnd"/>
      <w:r w:rsidRPr="0071636F">
        <w:rPr>
          <w:rFonts w:ascii="Times New Roman" w:hAnsi="Times New Roman" w:cs="Times New Roman"/>
          <w:sz w:val="28"/>
          <w:szCs w:val="28"/>
        </w:rPr>
        <w:t xml:space="preserve"> рекомбинация - фононная). Для построения светоизлучающих полупроводниковых приборов исполь</w:t>
      </w:r>
      <w:r w:rsidR="006D2732">
        <w:rPr>
          <w:rFonts w:ascii="Times New Roman" w:hAnsi="Times New Roman" w:cs="Times New Roman"/>
          <w:sz w:val="28"/>
          <w:szCs w:val="28"/>
        </w:rPr>
        <w:t>зуют и межзонную рекомбинацию (</w:t>
      </w:r>
      <w:r w:rsidRPr="0071636F">
        <w:rPr>
          <w:rFonts w:ascii="Times New Roman" w:hAnsi="Times New Roman" w:cs="Times New Roman"/>
          <w:sz w:val="28"/>
          <w:szCs w:val="28"/>
        </w:rPr>
        <w:t>полупроводники с узкой запрещённой зоной), и рекомбинацию через примесные уровни (</w:t>
      </w:r>
      <w:proofErr w:type="spellStart"/>
      <w:r w:rsidRPr="0071636F">
        <w:rPr>
          <w:rFonts w:ascii="Times New Roman" w:hAnsi="Times New Roman" w:cs="Times New Roman"/>
          <w:sz w:val="28"/>
          <w:szCs w:val="28"/>
        </w:rPr>
        <w:t>широкозонные</w:t>
      </w:r>
      <w:proofErr w:type="spellEnd"/>
      <w:r w:rsidRPr="0071636F">
        <w:rPr>
          <w:rFonts w:ascii="Times New Roman" w:hAnsi="Times New Roman" w:cs="Times New Roman"/>
          <w:sz w:val="28"/>
          <w:szCs w:val="28"/>
        </w:rPr>
        <w:t xml:space="preserve"> полупроводники), причём достижение высокого совершенства структуры кристалла, снижение остаточных примесей позволяет достичь высо</w:t>
      </w:r>
      <w:r w:rsidR="006C55DD">
        <w:rPr>
          <w:rFonts w:ascii="Times New Roman" w:hAnsi="Times New Roman" w:cs="Times New Roman"/>
          <w:sz w:val="28"/>
          <w:szCs w:val="28"/>
        </w:rPr>
        <w:t>ких значений части излучаемых</w:t>
      </w:r>
      <w:r w:rsidRPr="0071636F">
        <w:rPr>
          <w:rFonts w:ascii="Times New Roman" w:hAnsi="Times New Roman" w:cs="Times New Roman"/>
          <w:sz w:val="28"/>
          <w:szCs w:val="28"/>
        </w:rPr>
        <w:t xml:space="preserve"> рекомбинаций – более 80 % от общего числа рекомбинаций.</w:t>
      </w:r>
    </w:p>
    <w:p w:rsidR="0071636F" w:rsidRPr="0071636F" w:rsidRDefault="0071636F" w:rsidP="006C55DD">
      <w:pPr>
        <w:spacing w:after="0" w:line="240" w:lineRule="auto"/>
        <w:ind w:firstLine="708"/>
        <w:contextualSpacing/>
        <w:jc w:val="both"/>
        <w:rPr>
          <w:rFonts w:ascii="Times New Roman" w:hAnsi="Times New Roman" w:cs="Times New Roman"/>
          <w:sz w:val="28"/>
          <w:szCs w:val="28"/>
        </w:rPr>
      </w:pPr>
      <w:r w:rsidRPr="0071636F">
        <w:rPr>
          <w:rFonts w:ascii="Times New Roman" w:hAnsi="Times New Roman" w:cs="Times New Roman"/>
          <w:sz w:val="28"/>
          <w:szCs w:val="28"/>
        </w:rPr>
        <w:t>Во всех случаях и</w:t>
      </w:r>
      <w:r w:rsidR="006C55DD">
        <w:rPr>
          <w:rFonts w:ascii="Times New Roman" w:hAnsi="Times New Roman" w:cs="Times New Roman"/>
          <w:sz w:val="28"/>
          <w:szCs w:val="28"/>
        </w:rPr>
        <w:t>злучаемой</w:t>
      </w:r>
      <w:r w:rsidRPr="0071636F">
        <w:rPr>
          <w:rFonts w:ascii="Times New Roman" w:hAnsi="Times New Roman" w:cs="Times New Roman"/>
          <w:sz w:val="28"/>
          <w:szCs w:val="28"/>
        </w:rPr>
        <w:t xml:space="preserve"> рекомбинации длина волны излучаемого света определяется, как и при поглощении света, шириной энергетического промежутка между начальным и конечным уровнями, занимаемых носителями </w:t>
      </w:r>
      <w:r w:rsidR="006D2732" w:rsidRPr="0071636F">
        <w:rPr>
          <w:rFonts w:ascii="Times New Roman" w:hAnsi="Times New Roman" w:cs="Times New Roman"/>
          <w:sz w:val="28"/>
          <w:szCs w:val="28"/>
        </w:rPr>
        <w:t>(см.</w:t>
      </w:r>
      <w:r w:rsidRPr="0071636F">
        <w:rPr>
          <w:rFonts w:ascii="Times New Roman" w:hAnsi="Times New Roman" w:cs="Times New Roman"/>
          <w:sz w:val="28"/>
          <w:szCs w:val="28"/>
        </w:rPr>
        <w:t xml:space="preserve"> выражение 3.9).</w:t>
      </w:r>
    </w:p>
    <w:p w:rsidR="0071636F" w:rsidRPr="0071636F" w:rsidRDefault="0071636F" w:rsidP="0071636F">
      <w:pPr>
        <w:spacing w:after="0" w:line="240" w:lineRule="auto"/>
        <w:contextualSpacing/>
        <w:jc w:val="both"/>
        <w:rPr>
          <w:rFonts w:ascii="Times New Roman" w:hAnsi="Times New Roman" w:cs="Times New Roman"/>
          <w:sz w:val="28"/>
          <w:szCs w:val="28"/>
        </w:rPr>
      </w:pPr>
    </w:p>
    <w:p w:rsidR="006C55DD" w:rsidRPr="007F2EAD" w:rsidRDefault="006C55DD" w:rsidP="006C55DD">
      <w:pPr>
        <w:spacing w:after="0" w:line="240" w:lineRule="auto"/>
        <w:contextualSpacing/>
        <w:jc w:val="both"/>
        <w:rPr>
          <w:rFonts w:ascii="Times New Roman" w:eastAsia="Times New Roman" w:hAnsi="Times New Roman" w:cs="Times New Roman"/>
          <w:color w:val="FF0000"/>
          <w:sz w:val="28"/>
          <w:szCs w:val="28"/>
          <w:lang w:eastAsia="ru-RU"/>
        </w:rPr>
      </w:pPr>
      <w:r w:rsidRPr="007F2EAD">
        <w:rPr>
          <w:rFonts w:ascii="Times New Roman" w:eastAsia="Times New Roman" w:hAnsi="Times New Roman" w:cs="Times New Roman"/>
          <w:b/>
          <w:sz w:val="28"/>
          <w:szCs w:val="28"/>
          <w:lang w:eastAsia="ru-RU"/>
        </w:rPr>
        <w:t xml:space="preserve">Отчет по выполненному лекционному занятию записать в рабочей тетради и прислать на электронный адрес: </w:t>
      </w:r>
      <w:proofErr w:type="spellStart"/>
      <w:r w:rsidRPr="007F2EAD">
        <w:rPr>
          <w:rFonts w:ascii="Times New Roman" w:eastAsia="Times New Roman" w:hAnsi="Times New Roman" w:cs="Times New Roman"/>
          <w:b/>
          <w:color w:val="FF0000"/>
          <w:sz w:val="28"/>
          <w:szCs w:val="28"/>
          <w:lang w:eastAsia="ru-RU"/>
        </w:rPr>
        <w:t>igor</w:t>
      </w:r>
      <w:r w:rsidRPr="007F2EAD">
        <w:rPr>
          <w:rFonts w:ascii="Times New Roman" w:eastAsia="Times New Roman" w:hAnsi="Times New Roman" w:cs="Times New Roman"/>
          <w:b/>
          <w:color w:val="FF0000"/>
          <w:sz w:val="28"/>
          <w:szCs w:val="28"/>
          <w:lang w:val="en-US" w:eastAsia="ru-RU"/>
        </w:rPr>
        <w:t>buryachenko</w:t>
      </w:r>
      <w:proofErr w:type="spellEnd"/>
      <w:r w:rsidRPr="007F2EAD">
        <w:rPr>
          <w:rFonts w:ascii="Times New Roman" w:eastAsia="Times New Roman" w:hAnsi="Times New Roman" w:cs="Times New Roman"/>
          <w:b/>
          <w:color w:val="FF0000"/>
          <w:sz w:val="28"/>
          <w:szCs w:val="28"/>
          <w:lang w:eastAsia="ru-RU"/>
        </w:rPr>
        <w:t>26@mail.ru</w:t>
      </w:r>
    </w:p>
    <w:p w:rsidR="006C55DD" w:rsidRPr="007F2EAD" w:rsidRDefault="006C55DD" w:rsidP="006C55DD">
      <w:pPr>
        <w:spacing w:after="0" w:line="240" w:lineRule="auto"/>
        <w:contextualSpacing/>
        <w:jc w:val="both"/>
        <w:rPr>
          <w:rFonts w:ascii="Times New Roman" w:eastAsia="Times New Roman" w:hAnsi="Times New Roman" w:cs="Times New Roman"/>
          <w:sz w:val="28"/>
          <w:szCs w:val="28"/>
          <w:lang w:eastAsia="ru-RU"/>
        </w:rPr>
      </w:pPr>
      <w:r w:rsidRPr="007F2EAD">
        <w:rPr>
          <w:rFonts w:ascii="Times New Roman" w:eastAsia="Times New Roman" w:hAnsi="Times New Roman" w:cs="Times New Roman"/>
          <w:sz w:val="28"/>
          <w:szCs w:val="28"/>
          <w:lang w:eastAsia="ru-RU"/>
        </w:rPr>
        <w:t>Срок выпол</w:t>
      </w:r>
      <w:r>
        <w:rPr>
          <w:rFonts w:ascii="Times New Roman" w:eastAsia="Times New Roman" w:hAnsi="Times New Roman" w:cs="Times New Roman"/>
          <w:sz w:val="28"/>
          <w:szCs w:val="28"/>
          <w:lang w:eastAsia="ru-RU"/>
        </w:rPr>
        <w:t>нения 03</w:t>
      </w:r>
      <w:r w:rsidRPr="007F2EAD">
        <w:rPr>
          <w:rFonts w:ascii="Times New Roman" w:eastAsia="Times New Roman" w:hAnsi="Times New Roman" w:cs="Times New Roman"/>
          <w:sz w:val="28"/>
          <w:szCs w:val="28"/>
          <w:lang w:eastAsia="ru-RU"/>
        </w:rPr>
        <w:t>.11.2021</w:t>
      </w:r>
    </w:p>
    <w:p w:rsidR="00D21392" w:rsidRPr="0071636F" w:rsidRDefault="00D21392" w:rsidP="0071636F">
      <w:pPr>
        <w:spacing w:after="0" w:line="240" w:lineRule="auto"/>
        <w:contextualSpacing/>
        <w:jc w:val="both"/>
        <w:rPr>
          <w:rFonts w:ascii="Times New Roman" w:hAnsi="Times New Roman" w:cs="Times New Roman"/>
          <w:sz w:val="28"/>
          <w:szCs w:val="28"/>
        </w:rPr>
      </w:pPr>
      <w:bookmarkStart w:id="0" w:name="_GoBack"/>
      <w:bookmarkEnd w:id="0"/>
    </w:p>
    <w:sectPr w:rsidR="00D21392" w:rsidRPr="00716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1FAF"/>
    <w:multiLevelType w:val="hybridMultilevel"/>
    <w:tmpl w:val="7B805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6F"/>
    <w:rsid w:val="00170F2B"/>
    <w:rsid w:val="006C55DD"/>
    <w:rsid w:val="006D2732"/>
    <w:rsid w:val="0071636F"/>
    <w:rsid w:val="00D2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F247"/>
  <w15:chartTrackingRefBased/>
  <w15:docId w15:val="{700E16C6-9A57-4F19-BF24-A0D0C63D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36F"/>
    <w:rPr>
      <w:b/>
      <w:bCs/>
    </w:rPr>
  </w:style>
  <w:style w:type="paragraph" w:styleId="a5">
    <w:name w:val="List Paragraph"/>
    <w:basedOn w:val="a"/>
    <w:uiPriority w:val="34"/>
    <w:qFormat/>
    <w:rsid w:val="006D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9547">
      <w:bodyDiv w:val="1"/>
      <w:marLeft w:val="0"/>
      <w:marRight w:val="0"/>
      <w:marTop w:val="0"/>
      <w:marBottom w:val="0"/>
      <w:divBdr>
        <w:top w:val="none" w:sz="0" w:space="0" w:color="auto"/>
        <w:left w:val="none" w:sz="0" w:space="0" w:color="auto"/>
        <w:bottom w:val="none" w:sz="0" w:space="0" w:color="auto"/>
        <w:right w:val="none" w:sz="0" w:space="0" w:color="auto"/>
      </w:divBdr>
    </w:div>
    <w:div w:id="950019079">
      <w:bodyDiv w:val="1"/>
      <w:marLeft w:val="0"/>
      <w:marRight w:val="0"/>
      <w:marTop w:val="0"/>
      <w:marBottom w:val="0"/>
      <w:divBdr>
        <w:top w:val="none" w:sz="0" w:space="0" w:color="auto"/>
        <w:left w:val="none" w:sz="0" w:space="0" w:color="auto"/>
        <w:bottom w:val="none" w:sz="0" w:space="0" w:color="auto"/>
        <w:right w:val="none" w:sz="0" w:space="0" w:color="auto"/>
      </w:divBdr>
    </w:div>
    <w:div w:id="16646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2022-02-10T18:26:00Z</dcterms:created>
  <dcterms:modified xsi:type="dcterms:W3CDTF">2022-02-10T20:13:00Z</dcterms:modified>
</cp:coreProperties>
</file>